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C3243" w14:textId="77777777" w:rsidR="00E57EDA" w:rsidRPr="00E57EDA" w:rsidRDefault="00E57EDA" w:rsidP="00E57EDA">
      <w:pPr>
        <w:rPr>
          <w:rFonts w:ascii="Times New Roman" w:hAnsi="Times New Roman"/>
          <w:sz w:val="16"/>
          <w:szCs w:val="16"/>
        </w:rPr>
      </w:pPr>
      <w:r w:rsidRPr="00E57EDA">
        <w:rPr>
          <w:rFonts w:ascii="Times New Roman" w:hAnsi="Times New Roman"/>
          <w:sz w:val="16"/>
          <w:szCs w:val="16"/>
        </w:rPr>
        <w:t>Nr formularza ……………….. (wypełnia MOPR w Suwałkach na podstawie kolejności zgłoszeń)</w:t>
      </w:r>
    </w:p>
    <w:p w14:paraId="1E76AC33" w14:textId="77777777" w:rsidR="00E57EDA" w:rsidRPr="00E57EDA" w:rsidRDefault="00E57EDA" w:rsidP="00E57EDA">
      <w:pPr>
        <w:rPr>
          <w:rFonts w:ascii="Times New Roman" w:hAnsi="Times New Roman"/>
        </w:rPr>
      </w:pPr>
    </w:p>
    <w:p w14:paraId="49B8E3E3" w14:textId="77777777" w:rsidR="00E57EDA" w:rsidRPr="00E57EDA" w:rsidRDefault="00E57EDA" w:rsidP="00E57EDA">
      <w:pPr>
        <w:jc w:val="center"/>
        <w:rPr>
          <w:rFonts w:ascii="Times New Roman" w:hAnsi="Times New Roman"/>
          <w:b/>
          <w:sz w:val="28"/>
          <w:szCs w:val="28"/>
        </w:rPr>
      </w:pPr>
      <w:r w:rsidRPr="00E57EDA">
        <w:rPr>
          <w:rFonts w:ascii="Times New Roman" w:hAnsi="Times New Roman"/>
          <w:b/>
          <w:sz w:val="28"/>
          <w:szCs w:val="28"/>
        </w:rPr>
        <w:t>Deklaracja uczestnictwa w Klubie Senior+ w Suwałkach</w:t>
      </w:r>
    </w:p>
    <w:p w14:paraId="0682C2E5" w14:textId="77777777" w:rsidR="00E57EDA" w:rsidRPr="00E57EDA" w:rsidRDefault="00E57EDA" w:rsidP="00E57EDA">
      <w:pPr>
        <w:rPr>
          <w:rFonts w:ascii="Times New Roman" w:hAnsi="Times New Roman"/>
          <w:sz w:val="24"/>
          <w:szCs w:val="24"/>
        </w:rPr>
      </w:pPr>
    </w:p>
    <w:p w14:paraId="30866F7B" w14:textId="77777777" w:rsidR="00E57EDA" w:rsidRPr="00E57EDA" w:rsidRDefault="00E57EDA" w:rsidP="00E57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Ja, niżej podpisana/y .................................................................................................................. </w:t>
      </w:r>
    </w:p>
    <w:p w14:paraId="306F929C" w14:textId="1E01956A" w:rsidR="00E57EDA" w:rsidRPr="00E57EDA" w:rsidRDefault="00E57EDA" w:rsidP="00E57ED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7EDA">
        <w:rPr>
          <w:rFonts w:ascii="Times New Roman" w:hAnsi="Times New Roman"/>
          <w:sz w:val="24"/>
          <w:szCs w:val="24"/>
        </w:rPr>
        <w:t xml:space="preserve"> </w:t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18"/>
          <w:szCs w:val="18"/>
        </w:rPr>
        <w:t xml:space="preserve">               </w:t>
      </w:r>
      <w:r w:rsidRPr="00E57EDA">
        <w:rPr>
          <w:rFonts w:ascii="Times New Roman" w:hAnsi="Times New Roman"/>
          <w:sz w:val="18"/>
          <w:szCs w:val="18"/>
        </w:rPr>
        <w:tab/>
      </w:r>
      <w:r w:rsidRPr="00E57EDA">
        <w:rPr>
          <w:rFonts w:ascii="Times New Roman" w:hAnsi="Times New Roman"/>
          <w:sz w:val="18"/>
          <w:szCs w:val="18"/>
        </w:rPr>
        <w:tab/>
      </w:r>
      <w:r w:rsidRPr="00E57EDA">
        <w:rPr>
          <w:rFonts w:ascii="Times New Roman" w:hAnsi="Times New Roman"/>
          <w:sz w:val="18"/>
          <w:szCs w:val="18"/>
        </w:rPr>
        <w:tab/>
      </w:r>
      <w:r w:rsidRPr="00E57EDA">
        <w:rPr>
          <w:rFonts w:ascii="Times New Roman" w:hAnsi="Times New Roman"/>
          <w:sz w:val="18"/>
          <w:szCs w:val="18"/>
        </w:rPr>
        <w:t xml:space="preserve"> (imię i nazwisko osoby składającej oświadczenie) </w:t>
      </w:r>
    </w:p>
    <w:p w14:paraId="435824BE" w14:textId="77777777" w:rsidR="00E57EDA" w:rsidRPr="00E57EDA" w:rsidRDefault="00E57EDA" w:rsidP="00E57EDA">
      <w:pPr>
        <w:rPr>
          <w:rFonts w:ascii="Times New Roman" w:hAnsi="Times New Roman"/>
          <w:sz w:val="24"/>
          <w:szCs w:val="24"/>
        </w:rPr>
      </w:pPr>
    </w:p>
    <w:p w14:paraId="27865E19" w14:textId="304998C0" w:rsidR="00E57EDA" w:rsidRPr="00E57EDA" w:rsidRDefault="00E57EDA" w:rsidP="00E57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>zamieszkała/y 16-400 Suwałki, ul… ……...................................................</w:t>
      </w:r>
      <w:r w:rsidRPr="00E57ED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68D4AD16" w14:textId="7277096F" w:rsidR="00E57EDA" w:rsidRPr="00E57EDA" w:rsidRDefault="00E57EDA" w:rsidP="00E57ED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18"/>
          <w:szCs w:val="18"/>
        </w:rPr>
        <w:t xml:space="preserve">(ulica, numer domu/mieszkania) </w:t>
      </w:r>
    </w:p>
    <w:p w14:paraId="30DC9253" w14:textId="77777777" w:rsidR="00E57EDA" w:rsidRPr="00E57EDA" w:rsidRDefault="00E57EDA" w:rsidP="00E57EDA">
      <w:pPr>
        <w:rPr>
          <w:rFonts w:ascii="Times New Roman" w:hAnsi="Times New Roman"/>
          <w:sz w:val="24"/>
          <w:szCs w:val="24"/>
        </w:rPr>
      </w:pPr>
    </w:p>
    <w:p w14:paraId="42011430" w14:textId="327D647E" w:rsidR="00E57EDA" w:rsidRPr="00E57EDA" w:rsidRDefault="00E57EDA" w:rsidP="00E57EDA">
      <w:pPr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telefon </w:t>
      </w:r>
      <w:r>
        <w:rPr>
          <w:rFonts w:ascii="Times New Roman" w:hAnsi="Times New Roman"/>
          <w:sz w:val="24"/>
          <w:szCs w:val="24"/>
        </w:rPr>
        <w:t>kontaktowy: ……………….………….</w:t>
      </w:r>
      <w:r w:rsidRPr="00E57EDA">
        <w:rPr>
          <w:rFonts w:ascii="Times New Roman" w:hAnsi="Times New Roman"/>
          <w:sz w:val="24"/>
          <w:szCs w:val="24"/>
        </w:rPr>
        <w:t xml:space="preserve"> </w:t>
      </w:r>
      <w:r w:rsidRPr="00E57EDA">
        <w:rPr>
          <w:rFonts w:ascii="Times New Roman" w:hAnsi="Times New Roman"/>
          <w:sz w:val="24"/>
          <w:szCs w:val="24"/>
        </w:rPr>
        <w:t>e-mail: …………..………………………</w:t>
      </w:r>
      <w:r w:rsidRPr="00E57EDA">
        <w:rPr>
          <w:rFonts w:ascii="Times New Roman" w:hAnsi="Times New Roman"/>
          <w:sz w:val="24"/>
          <w:szCs w:val="24"/>
        </w:rPr>
        <w:t>……</w:t>
      </w:r>
    </w:p>
    <w:p w14:paraId="3E703E31" w14:textId="155500CF" w:rsidR="00E57EDA" w:rsidRPr="00E57EDA" w:rsidRDefault="00E57EDA" w:rsidP="00E57EDA">
      <w:pPr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zgłaszam wolę uczestnictwa w </w:t>
      </w:r>
      <w:r w:rsidRPr="00E57EDA">
        <w:rPr>
          <w:rFonts w:ascii="Times New Roman" w:hAnsi="Times New Roman"/>
          <w:b/>
          <w:sz w:val="24"/>
          <w:szCs w:val="24"/>
        </w:rPr>
        <w:t>Klubie Senior+ w Suwałkach, ul. Zastawie 38</w:t>
      </w:r>
      <w:r>
        <w:rPr>
          <w:rFonts w:ascii="Times New Roman" w:hAnsi="Times New Roman"/>
          <w:sz w:val="24"/>
          <w:szCs w:val="24"/>
        </w:rPr>
        <w:t>,</w:t>
      </w:r>
      <w:r w:rsidRPr="00E57EDA">
        <w:rPr>
          <w:rFonts w:ascii="Times New Roman" w:hAnsi="Times New Roman"/>
          <w:sz w:val="24"/>
          <w:szCs w:val="24"/>
        </w:rPr>
        <w:t xml:space="preserve"> realizowanym w ramach Programu Wieloletniego Senior+ na lata 2021-2025, edycja 2023.</w:t>
      </w:r>
    </w:p>
    <w:p w14:paraId="730EC5F3" w14:textId="77777777" w:rsidR="00E57EDA" w:rsidRPr="00E57EDA" w:rsidRDefault="00E57EDA" w:rsidP="00E57EDA">
      <w:pPr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Jednocześnie oświadczam, że zapoznałam/em się z Regulaminem Klubu Senior+ w Suwałkach, akceptuję jego warunki i spełniam kryteria dostępu dotyczące Zasad uczestnictwa i kwalifikacji do Klubu Senior+, co oznacza że: </w:t>
      </w:r>
    </w:p>
    <w:p w14:paraId="18CCE78D" w14:textId="77777777" w:rsidR="00E57EDA" w:rsidRPr="00E57EDA" w:rsidRDefault="00E57EDA" w:rsidP="00E57EDA">
      <w:pPr>
        <w:spacing w:after="0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• zamieszkuję na terenie Miasta Suwałki, </w:t>
      </w:r>
    </w:p>
    <w:p w14:paraId="07DBD1D6" w14:textId="77777777" w:rsidR="00E57EDA" w:rsidRPr="00E57EDA" w:rsidRDefault="00E57EDA" w:rsidP="00E57EDA">
      <w:pPr>
        <w:spacing w:after="0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• mam ukończone 60 lat,  </w:t>
      </w:r>
    </w:p>
    <w:p w14:paraId="170DA868" w14:textId="77777777" w:rsidR="00E57EDA" w:rsidRPr="00E57EDA" w:rsidRDefault="00E57EDA" w:rsidP="00E57EDA">
      <w:pPr>
        <w:spacing w:after="0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• jestem osobą nieaktywną zawodowo. </w:t>
      </w:r>
    </w:p>
    <w:p w14:paraId="0A0CBF43" w14:textId="77777777" w:rsidR="00E57EDA" w:rsidRDefault="00E57EDA" w:rsidP="00E57EDA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9E0E1" w14:textId="77777777" w:rsidR="00E57EDA" w:rsidRPr="00D030E1" w:rsidRDefault="00E57EDA" w:rsidP="00E57EDA">
      <w:pPr>
        <w:tabs>
          <w:tab w:val="left" w:pos="2760"/>
        </w:tabs>
        <w:spacing w:after="0"/>
        <w:jc w:val="both"/>
        <w:rPr>
          <w:sz w:val="24"/>
          <w:szCs w:val="24"/>
        </w:rPr>
      </w:pPr>
      <w:r w:rsidRPr="00D030E1">
        <w:rPr>
          <w:sz w:val="24"/>
          <w:szCs w:val="24"/>
        </w:rPr>
        <w:t>Deklaruję, że w ramach Klubu Senior+ chcę brać udział w</w:t>
      </w:r>
      <w:r>
        <w:rPr>
          <w:sz w:val="24"/>
          <w:szCs w:val="24"/>
        </w:rPr>
        <w:t xml:space="preserve"> zajęciach dotyczących</w:t>
      </w:r>
      <w:r w:rsidRPr="00D030E1">
        <w:rPr>
          <w:sz w:val="24"/>
          <w:szCs w:val="24"/>
        </w:rPr>
        <w:t>:</w:t>
      </w:r>
    </w:p>
    <w:p w14:paraId="39B4C66B" w14:textId="77777777" w:rsidR="00E57EDA" w:rsidRPr="00D030E1" w:rsidRDefault="00E57EDA" w:rsidP="00E57EDA">
      <w:pPr>
        <w:tabs>
          <w:tab w:val="left" w:pos="2760"/>
        </w:tabs>
        <w:spacing w:after="0"/>
        <w:jc w:val="both"/>
        <w:rPr>
          <w:sz w:val="24"/>
          <w:szCs w:val="24"/>
        </w:rPr>
      </w:pPr>
      <w:r w:rsidRPr="00D030E1">
        <w:rPr>
          <w:sz w:val="24"/>
          <w:szCs w:val="24"/>
        </w:rPr>
        <w:t xml:space="preserve">□ </w:t>
      </w:r>
      <w:r>
        <w:rPr>
          <w:sz w:val="24"/>
          <w:szCs w:val="24"/>
        </w:rPr>
        <w:t>edukacji</w:t>
      </w:r>
      <w:r>
        <w:rPr>
          <w:rStyle w:val="Odwoanieprzypisudolnego"/>
          <w:sz w:val="24"/>
          <w:szCs w:val="24"/>
        </w:rPr>
        <w:footnoteReference w:id="1"/>
      </w:r>
    </w:p>
    <w:p w14:paraId="672CD6ED" w14:textId="77777777" w:rsidR="00E57EDA" w:rsidRPr="00D030E1" w:rsidRDefault="00E57EDA" w:rsidP="00E57EDA">
      <w:pPr>
        <w:tabs>
          <w:tab w:val="left" w:pos="2760"/>
        </w:tabs>
        <w:spacing w:after="0"/>
        <w:jc w:val="both"/>
        <w:rPr>
          <w:sz w:val="24"/>
          <w:szCs w:val="24"/>
        </w:rPr>
      </w:pPr>
      <w:r w:rsidRPr="00D030E1">
        <w:rPr>
          <w:sz w:val="24"/>
          <w:szCs w:val="24"/>
        </w:rPr>
        <w:t xml:space="preserve">□ </w:t>
      </w:r>
      <w:r>
        <w:rPr>
          <w:sz w:val="24"/>
          <w:szCs w:val="24"/>
        </w:rPr>
        <w:t>aktywizacji i rekreacji</w:t>
      </w:r>
      <w:r>
        <w:rPr>
          <w:rStyle w:val="Odwoanieprzypisudolnego"/>
          <w:sz w:val="24"/>
          <w:szCs w:val="24"/>
        </w:rPr>
        <w:footnoteReference w:id="2"/>
      </w:r>
    </w:p>
    <w:p w14:paraId="3E3E3D0E" w14:textId="77777777" w:rsidR="00E57EDA" w:rsidRPr="00D030E1" w:rsidRDefault="00E57EDA" w:rsidP="00E57EDA">
      <w:pPr>
        <w:tabs>
          <w:tab w:val="left" w:pos="2760"/>
        </w:tabs>
        <w:spacing w:after="0"/>
        <w:jc w:val="both"/>
        <w:rPr>
          <w:sz w:val="24"/>
          <w:szCs w:val="24"/>
        </w:rPr>
      </w:pPr>
      <w:r w:rsidRPr="00D030E1">
        <w:rPr>
          <w:sz w:val="24"/>
          <w:szCs w:val="24"/>
        </w:rPr>
        <w:t xml:space="preserve">□ </w:t>
      </w:r>
      <w:r>
        <w:rPr>
          <w:sz w:val="24"/>
          <w:szCs w:val="24"/>
        </w:rPr>
        <w:t>integracji</w:t>
      </w:r>
      <w:r>
        <w:rPr>
          <w:rStyle w:val="Odwoanieprzypisudolnego"/>
          <w:sz w:val="24"/>
          <w:szCs w:val="24"/>
        </w:rPr>
        <w:footnoteReference w:id="3"/>
      </w:r>
    </w:p>
    <w:p w14:paraId="1D35E2B1" w14:textId="77777777" w:rsidR="00E57EDA" w:rsidRDefault="00E57EDA" w:rsidP="00E57EDA">
      <w:pPr>
        <w:tabs>
          <w:tab w:val="left" w:pos="2760"/>
        </w:tabs>
        <w:spacing w:after="0"/>
        <w:jc w:val="both"/>
        <w:rPr>
          <w:sz w:val="18"/>
          <w:szCs w:val="18"/>
        </w:rPr>
      </w:pPr>
      <w:r w:rsidRPr="00D030E1">
        <w:rPr>
          <w:sz w:val="24"/>
          <w:szCs w:val="24"/>
        </w:rPr>
        <w:t xml:space="preserve">□ innych (jakich?) </w:t>
      </w:r>
      <w:r>
        <w:rPr>
          <w:rStyle w:val="Odwoanieprzypisudolnego"/>
          <w:sz w:val="24"/>
          <w:szCs w:val="24"/>
        </w:rPr>
        <w:footnoteReference w:id="4"/>
      </w:r>
      <w:r w:rsidRPr="00D030E1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</w:t>
      </w:r>
    </w:p>
    <w:p w14:paraId="0BC9C0FD" w14:textId="37466503" w:rsidR="00E57EDA" w:rsidRPr="00E57EDA" w:rsidRDefault="00E57EDA" w:rsidP="00E57EDA">
      <w:pPr>
        <w:tabs>
          <w:tab w:val="left" w:pos="27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lastRenderedPageBreak/>
        <w:t>W przypadku udziału w zajęciach ruchowych i sportowo – rekreacyjnych zobowiązuję się przedłożyć zaświadczenie lekarskie o braku przeciwwskazań do uczestnictwa w tych zajęciach.</w:t>
      </w:r>
    </w:p>
    <w:p w14:paraId="06CE8613" w14:textId="77777777" w:rsidR="00E57EDA" w:rsidRDefault="00E57EDA" w:rsidP="00E57EDA">
      <w:pPr>
        <w:tabs>
          <w:tab w:val="left" w:pos="27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58E099" w14:textId="3BFA30B7" w:rsidR="00E57EDA" w:rsidRPr="00E57EDA" w:rsidRDefault="00E57EDA" w:rsidP="00E57EDA">
      <w:pPr>
        <w:tabs>
          <w:tab w:val="left" w:pos="27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Ponadto oświadczam, że: </w:t>
      </w:r>
    </w:p>
    <w:p w14:paraId="6DAD410B" w14:textId="77777777" w:rsidR="00E57EDA" w:rsidRDefault="00E57EDA" w:rsidP="00E57EDA">
      <w:pPr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>Zapoznałem się z klauzulą informacyjną</w:t>
      </w:r>
    </w:p>
    <w:p w14:paraId="1BA5764A" w14:textId="77777777" w:rsidR="00F7526B" w:rsidRPr="00E57EDA" w:rsidRDefault="00F7526B" w:rsidP="00F7526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A53FC1" w14:textId="77777777" w:rsidR="00E57EDA" w:rsidRDefault="00E57EDA" w:rsidP="00E57EDA">
      <w:pPr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Wyrażam zgodę na gromadzenie i przetwarzanie moich danych osobowych, w tym danych szczególnych, niezbędnych dla celów rekrutacji i realizacji projektu (w tym: udzielenia wsparcia, ewaluacji, kontroli, monitoringu i sprawozdawczości)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57EDA">
        <w:rPr>
          <w:rFonts w:ascii="Times New Roman" w:hAnsi="Times New Roman"/>
          <w:sz w:val="24"/>
          <w:szCs w:val="24"/>
        </w:rPr>
        <w:t>późn</w:t>
      </w:r>
      <w:proofErr w:type="spellEnd"/>
      <w:r w:rsidRPr="00E57EDA">
        <w:rPr>
          <w:rFonts w:ascii="Times New Roman" w:hAnsi="Times New Roman"/>
          <w:sz w:val="24"/>
          <w:szCs w:val="24"/>
        </w:rPr>
        <w:t>. zm.)</w:t>
      </w:r>
    </w:p>
    <w:p w14:paraId="35B7AA4F" w14:textId="77777777" w:rsidR="00F7526B" w:rsidRPr="00E57EDA" w:rsidRDefault="00F7526B" w:rsidP="00F75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B933A" w14:textId="438FEEF2" w:rsidR="00E57EDA" w:rsidRDefault="00E57EDA" w:rsidP="00E57EDA">
      <w:pPr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Wyrażam zgodę na publikację mojego wizerunku do celów dokumentowania, informowania i promowania działalności Klubu Seniora, w tym w szczególności: - w dokumentacji placówki, - na stronie internetowej </w:t>
      </w:r>
      <w:hyperlink r:id="rId8" w:history="1">
        <w:r w:rsidRPr="00E57EDA">
          <w:rPr>
            <w:rStyle w:val="Hipercze"/>
            <w:rFonts w:ascii="Times New Roman" w:hAnsi="Times New Roman"/>
            <w:sz w:val="24"/>
            <w:szCs w:val="24"/>
          </w:rPr>
          <w:t>www.mopr.suwalki.pl</w:t>
        </w:r>
      </w:hyperlink>
      <w:r w:rsidRPr="00E57E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57EDA">
        <w:rPr>
          <w:rFonts w:ascii="Times New Roman" w:hAnsi="Times New Roman"/>
          <w:sz w:val="24"/>
          <w:szCs w:val="24"/>
        </w:rPr>
        <w:t xml:space="preserve">Urzędu Miejskiego </w:t>
      </w:r>
      <w:hyperlink r:id="rId9" w:history="1">
        <w:r w:rsidRPr="00E57EDA">
          <w:rPr>
            <w:rStyle w:val="Hipercze"/>
            <w:rFonts w:ascii="Times New Roman" w:hAnsi="Times New Roman"/>
            <w:sz w:val="24"/>
            <w:szCs w:val="24"/>
          </w:rPr>
          <w:t>www.um.suwalki.pl</w:t>
        </w:r>
      </w:hyperlink>
      <w:r w:rsidRPr="00E57EDA">
        <w:rPr>
          <w:rFonts w:ascii="Times New Roman" w:hAnsi="Times New Roman"/>
          <w:sz w:val="24"/>
          <w:szCs w:val="24"/>
        </w:rPr>
        <w:t xml:space="preserve"> w materiałach promocyjnych i/lub informacyjnych. Zezwolenie niniejsze obejmuje wykorzystanie mojego wizerunku w dowolnym utworze oraz w innych materiałach nie noszących cech utworu w rozumieniu prawa autorskiego, na dowolnym polu eksploatacji i nie jest ograniczone czasowo ani terytorialnie zgodnie z ustawą z dnia 4 lutego 1994 r. o prawie autorskim i prawach pokrewnych, (Dz. U. 2022 r. poz. 2509).</w:t>
      </w:r>
    </w:p>
    <w:p w14:paraId="361E6A44" w14:textId="77777777" w:rsidR="00F7526B" w:rsidRPr="00E57EDA" w:rsidRDefault="00F7526B" w:rsidP="00F752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BCFD2" w14:textId="77777777" w:rsidR="00E57EDA" w:rsidRPr="00E57EDA" w:rsidRDefault="00E57EDA" w:rsidP="00E57EDA">
      <w:pPr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>Równocześnie wyrażam zgodę na wykorzystanie mojego wizerunku (zgodnie z art. 81 ust. 1 ustawy z dnia 4 lutego1994 roku o prawie autorskim i prawach pokrewnych (Dz. U. 2022 r. poz. 2509). Wyrażenie zgody jest jednoznaczne z tym, iż fotografie, filmy lub nagrania wykonane podczas spotkań, uroczystości, wycieczek i innych zbiorowych zgromadzeń mogą zostać umieszczone na stronach internetowych MOPR w Suwałkach oraz Urzędu Miejskiego w Suwałkach i wykorzystane w materiałach promocyjnych i publikacjach instytucji. Zrzekam się niniejszym wszelkich roszczeń (istniejących i przyszłych), w tym również o wynagrodzenie względem MOPR w Suwałkach, z tytułu wykorzystywania mojego wizerunku/głosu/wypowiedzi na potrzeby określone w oświadczeniu.</w:t>
      </w:r>
    </w:p>
    <w:p w14:paraId="65806428" w14:textId="77777777" w:rsidR="00E57EDA" w:rsidRPr="00E57EDA" w:rsidRDefault="00E57EDA" w:rsidP="00E57EDA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098F4D91" w14:textId="77777777" w:rsidR="00E57EDA" w:rsidRPr="00E57EDA" w:rsidRDefault="00E57EDA" w:rsidP="00E57EDA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9F70E4" w14:textId="77777777" w:rsidR="00E57EDA" w:rsidRPr="00E57EDA" w:rsidRDefault="00E57EDA" w:rsidP="00E57EDA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4BAC407" w14:textId="77777777" w:rsidR="00E57EDA" w:rsidRPr="00E57EDA" w:rsidRDefault="00E57EDA" w:rsidP="00E57EDA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BFF1B49" w14:textId="41520C8D" w:rsidR="00E57EDA" w:rsidRPr="00E57EDA" w:rsidRDefault="00E57EDA" w:rsidP="00E57EDA">
      <w:pPr>
        <w:tabs>
          <w:tab w:val="left" w:pos="284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57EDA">
        <w:rPr>
          <w:rFonts w:ascii="Times New Roman" w:hAnsi="Times New Roman"/>
          <w:sz w:val="24"/>
          <w:szCs w:val="24"/>
        </w:rPr>
        <w:t xml:space="preserve">Suwałki,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E57EDA">
        <w:rPr>
          <w:rFonts w:ascii="Times New Roman" w:hAnsi="Times New Roman"/>
          <w:sz w:val="24"/>
          <w:szCs w:val="24"/>
        </w:rPr>
        <w:t>………………</w:t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  <w:t>………….…………………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4C671B9" w14:textId="77777777" w:rsidR="00E57EDA" w:rsidRPr="00E57EDA" w:rsidRDefault="00E57EDA" w:rsidP="00E57EDA">
      <w:pPr>
        <w:tabs>
          <w:tab w:val="left" w:pos="284"/>
        </w:tabs>
        <w:spacing w:after="0" w:line="360" w:lineRule="auto"/>
        <w:ind w:left="357"/>
        <w:jc w:val="both"/>
        <w:rPr>
          <w:rFonts w:ascii="Times New Roman" w:hAnsi="Times New Roman"/>
          <w:sz w:val="18"/>
          <w:szCs w:val="18"/>
        </w:rPr>
      </w:pP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</w:r>
      <w:r w:rsidRPr="00E57EDA">
        <w:rPr>
          <w:rFonts w:ascii="Times New Roman" w:hAnsi="Times New Roman"/>
          <w:sz w:val="24"/>
          <w:szCs w:val="24"/>
        </w:rPr>
        <w:tab/>
        <w:t xml:space="preserve">    </w:t>
      </w:r>
      <w:r w:rsidRPr="00E57EDA">
        <w:rPr>
          <w:rFonts w:ascii="Times New Roman" w:hAnsi="Times New Roman"/>
          <w:sz w:val="18"/>
          <w:szCs w:val="18"/>
        </w:rPr>
        <w:t xml:space="preserve">(Czytelny podpis osoby zgłaszającej) </w:t>
      </w:r>
    </w:p>
    <w:p w14:paraId="62D46C1B" w14:textId="23F7FD08" w:rsidR="00005F10" w:rsidRPr="00E57EDA" w:rsidRDefault="00005F10" w:rsidP="00E57ED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05F10" w:rsidRPr="00E57EDA" w:rsidSect="00E57EDA">
      <w:footerReference w:type="default" r:id="rId10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8924" w14:textId="77777777" w:rsidR="00AD4A69" w:rsidRDefault="00AD4A69" w:rsidP="00E0104E">
      <w:pPr>
        <w:spacing w:after="0" w:line="240" w:lineRule="auto"/>
      </w:pPr>
      <w:r>
        <w:separator/>
      </w:r>
    </w:p>
  </w:endnote>
  <w:endnote w:type="continuationSeparator" w:id="0">
    <w:p w14:paraId="0D532106" w14:textId="77777777" w:rsidR="00AD4A69" w:rsidRDefault="00AD4A69" w:rsidP="00E0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2EA54" w14:textId="2CA41747" w:rsidR="00752761" w:rsidRPr="001A2D54" w:rsidRDefault="009E2027" w:rsidP="00E57EDA">
    <w:pPr>
      <w:pStyle w:val="Stopka"/>
      <w:spacing w:before="120"/>
      <w:rPr>
        <w:rFonts w:ascii="Times New Roman" w:hAnsi="Times New Roman"/>
        <w:b/>
        <w:bCs/>
        <w:color w:val="2E74B5" w:themeColor="accent1" w:themeShade="BF"/>
        <w:sz w:val="24"/>
        <w:szCs w:val="24"/>
      </w:rPr>
    </w:pPr>
    <w:r w:rsidRPr="001A2D54">
      <w:rPr>
        <w:rFonts w:ascii="Times New Roman" w:hAnsi="Times New Roman"/>
        <w:b/>
        <w:bCs/>
        <w:noProof/>
        <w:color w:val="2E74B5" w:themeColor="accent1" w:themeShade="BF"/>
        <w:sz w:val="24"/>
        <w:szCs w:val="24"/>
      </w:rPr>
      <w:drawing>
        <wp:anchor distT="0" distB="0" distL="114300" distR="114300" simplePos="0" relativeHeight="251658240" behindDoc="1" locked="0" layoutInCell="1" allowOverlap="1" wp14:anchorId="57B200EC" wp14:editId="24D5324B">
          <wp:simplePos x="0" y="0"/>
          <wp:positionH relativeFrom="column">
            <wp:posOffset>234315</wp:posOffset>
          </wp:positionH>
          <wp:positionV relativeFrom="paragraph">
            <wp:posOffset>-48895</wp:posOffset>
          </wp:positionV>
          <wp:extent cx="1398905" cy="371475"/>
          <wp:effectExtent l="0" t="0" r="0" b="9525"/>
          <wp:wrapTight wrapText="bothSides">
            <wp:wrapPolygon edited="0">
              <wp:start x="0" y="0"/>
              <wp:lineTo x="0" y="21046"/>
              <wp:lineTo x="21178" y="21046"/>
              <wp:lineTo x="2117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D54" w:rsidRPr="001A2D54">
      <w:rPr>
        <w:rFonts w:ascii="Times New Roman" w:hAnsi="Times New Roman"/>
        <w:b/>
        <w:bCs/>
        <w:color w:val="2E74B5" w:themeColor="accent1" w:themeShade="BF"/>
        <w:sz w:val="24"/>
        <w:szCs w:val="24"/>
      </w:rPr>
      <w:t xml:space="preserve">Program Wieloletni  „Senior+” </w:t>
    </w:r>
    <w:r w:rsidR="00F75439">
      <w:rPr>
        <w:rFonts w:ascii="Times New Roman" w:hAnsi="Times New Roman"/>
        <w:b/>
        <w:bCs/>
        <w:color w:val="2E74B5" w:themeColor="accent1" w:themeShade="BF"/>
        <w:sz w:val="24"/>
        <w:szCs w:val="24"/>
      </w:rPr>
      <w:t>na lata 2021 –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7C86" w14:textId="77777777" w:rsidR="00AD4A69" w:rsidRDefault="00AD4A69" w:rsidP="00E0104E">
      <w:pPr>
        <w:spacing w:after="0" w:line="240" w:lineRule="auto"/>
      </w:pPr>
      <w:r>
        <w:separator/>
      </w:r>
    </w:p>
  </w:footnote>
  <w:footnote w:type="continuationSeparator" w:id="0">
    <w:p w14:paraId="5508A9F4" w14:textId="77777777" w:rsidR="00AD4A69" w:rsidRDefault="00AD4A69" w:rsidP="00E0104E">
      <w:pPr>
        <w:spacing w:after="0" w:line="240" w:lineRule="auto"/>
      </w:pPr>
      <w:r>
        <w:continuationSeparator/>
      </w:r>
    </w:p>
  </w:footnote>
  <w:footnote w:id="1">
    <w:p w14:paraId="6C059481" w14:textId="77777777" w:rsidR="00E57EDA" w:rsidRPr="00E57EDA" w:rsidRDefault="00E57EDA" w:rsidP="00E57EDA">
      <w:pPr>
        <w:pStyle w:val="Akapitzlist"/>
        <w:adjustRightInd w:val="0"/>
        <w:spacing w:after="120"/>
        <w:ind w:left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57ED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57EDA">
        <w:rPr>
          <w:rFonts w:ascii="Times New Roman" w:hAnsi="Times New Roman"/>
          <w:sz w:val="16"/>
          <w:szCs w:val="16"/>
        </w:rPr>
        <w:t xml:space="preserve"> </w:t>
      </w:r>
      <w:r w:rsidRPr="00E57EDA">
        <w:rPr>
          <w:rFonts w:ascii="Times New Roman" w:hAnsi="Times New Roman"/>
          <w:b/>
          <w:bCs/>
          <w:sz w:val="16"/>
          <w:szCs w:val="16"/>
        </w:rPr>
        <w:t xml:space="preserve">Edukacji </w:t>
      </w:r>
      <w:r w:rsidRPr="00E57EDA">
        <w:rPr>
          <w:rFonts w:ascii="Times New Roman" w:hAnsi="Times New Roman"/>
          <w:sz w:val="16"/>
          <w:szCs w:val="16"/>
        </w:rPr>
        <w:t xml:space="preserve">-  zajęcia edukacyjne rozwijające zdolności i pasje, spotkania tematyczne ze specjalistami. Zakłada się spotkania/prelekcje/okresowe dyżury z pracownikami MOPR, którzy przybliżą możliwości uzyskania wsparcia/pomocy i zasady ich przyznawania, udzielą porad z zakresu pomocy społecznej, rehabilitacji społecznej i innych świadczeń z systemu zabezpieczenia społecznego realizowanych na rzecz seniorów. Okresowe spotkania informacyjno-edukacyjne z Policją, Strażą Miejską, Strażą Pożarną, przedstawicielami służby zdrowia, itp. Umożliwianie korzystania z informacji w mediach z wykorzystaniem dostępu do </w:t>
      </w:r>
      <w:proofErr w:type="spellStart"/>
      <w:r w:rsidRPr="00E57EDA">
        <w:rPr>
          <w:rFonts w:ascii="Times New Roman" w:hAnsi="Times New Roman"/>
          <w:sz w:val="16"/>
          <w:szCs w:val="16"/>
        </w:rPr>
        <w:t>internetu</w:t>
      </w:r>
      <w:proofErr w:type="spellEnd"/>
      <w:r w:rsidRPr="00E57EDA">
        <w:rPr>
          <w:rFonts w:ascii="Times New Roman" w:hAnsi="Times New Roman"/>
          <w:sz w:val="16"/>
          <w:szCs w:val="16"/>
        </w:rPr>
        <w:t xml:space="preserve">, w tym zajęcia rozwijające kompetencje cyfrowe.  </w:t>
      </w:r>
    </w:p>
  </w:footnote>
  <w:footnote w:id="2">
    <w:p w14:paraId="2D1F11F3" w14:textId="77777777" w:rsidR="00E57EDA" w:rsidRPr="00E57EDA" w:rsidRDefault="00E57EDA" w:rsidP="00E57EDA">
      <w:pPr>
        <w:pStyle w:val="Akapitzlist"/>
        <w:adjustRightInd w:val="0"/>
        <w:spacing w:after="120"/>
        <w:ind w:left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57ED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57EDA">
        <w:rPr>
          <w:rFonts w:ascii="Times New Roman" w:hAnsi="Times New Roman"/>
          <w:sz w:val="16"/>
          <w:szCs w:val="16"/>
        </w:rPr>
        <w:t xml:space="preserve"> A</w:t>
      </w:r>
      <w:r w:rsidRPr="00E57EDA">
        <w:rPr>
          <w:rFonts w:ascii="Times New Roman" w:hAnsi="Times New Roman"/>
          <w:b/>
          <w:bCs/>
          <w:sz w:val="16"/>
          <w:szCs w:val="16"/>
        </w:rPr>
        <w:t xml:space="preserve">ktywizacji i rekreacji – </w:t>
      </w:r>
      <w:r w:rsidRPr="00E57EDA">
        <w:rPr>
          <w:rFonts w:ascii="Times New Roman" w:hAnsi="Times New Roman"/>
          <w:sz w:val="16"/>
          <w:szCs w:val="16"/>
        </w:rPr>
        <w:t xml:space="preserve">różne formy aktywności, przede wszystkim aktywności fizycznej, w tym sportowej, umysłowej, turystyczno-rekreacyjnej, edukacyjnej, kulturalnej, społecznej i publicznej. Zachęcanie do aktywnego i zdrowego stylu życia poprzez prowadzenie zajęć usprawniających ruchowo z wykorzystaniem sprzętu rehabilitacyjno-rekreacyjnego. Wszelkiego rodzaju zajęć sportowo-rekreacyjnych na świeżym powietrzu, np. </w:t>
      </w:r>
      <w:proofErr w:type="spellStart"/>
      <w:r w:rsidRPr="00E57EDA">
        <w:rPr>
          <w:rFonts w:ascii="Times New Roman" w:hAnsi="Times New Roman"/>
          <w:sz w:val="16"/>
          <w:szCs w:val="16"/>
        </w:rPr>
        <w:t>nordic</w:t>
      </w:r>
      <w:proofErr w:type="spellEnd"/>
      <w:r w:rsidRPr="00E57ED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57EDA">
        <w:rPr>
          <w:rFonts w:ascii="Times New Roman" w:hAnsi="Times New Roman"/>
          <w:sz w:val="16"/>
          <w:szCs w:val="16"/>
        </w:rPr>
        <w:t>walking</w:t>
      </w:r>
      <w:proofErr w:type="spellEnd"/>
      <w:r w:rsidRPr="00E57EDA">
        <w:rPr>
          <w:rFonts w:ascii="Times New Roman" w:hAnsi="Times New Roman"/>
          <w:sz w:val="16"/>
          <w:szCs w:val="16"/>
        </w:rPr>
        <w:t>, wycieczki rowerowe, wyjścia na siłownię, gry terenowe, spacery, itp. spotkania promujące zdrowy styl życia, żywienia oraz profilaktykę zdrowotną. (zajęcia kulinarne, spotkania z dietetykiem, diabetologiem, itp.).</w:t>
      </w:r>
    </w:p>
  </w:footnote>
  <w:footnote w:id="3">
    <w:p w14:paraId="554E7C9C" w14:textId="775459A4" w:rsidR="00E57EDA" w:rsidRPr="00E57EDA" w:rsidRDefault="00E57EDA" w:rsidP="00E57EDA">
      <w:pPr>
        <w:pStyle w:val="Akapitzlist"/>
        <w:adjustRightInd w:val="0"/>
        <w:spacing w:after="120"/>
        <w:ind w:left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57ED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57EDA">
        <w:rPr>
          <w:rFonts w:ascii="Times New Roman" w:hAnsi="Times New Roman"/>
          <w:sz w:val="16"/>
          <w:szCs w:val="16"/>
        </w:rPr>
        <w:t xml:space="preserve"> </w:t>
      </w:r>
      <w:r w:rsidRPr="00E57EDA">
        <w:rPr>
          <w:rFonts w:ascii="Times New Roman" w:hAnsi="Times New Roman"/>
          <w:b/>
          <w:bCs/>
          <w:sz w:val="16"/>
          <w:szCs w:val="16"/>
        </w:rPr>
        <w:t xml:space="preserve">Integracji </w:t>
      </w:r>
      <w:r w:rsidRPr="00E57EDA">
        <w:rPr>
          <w:rFonts w:ascii="Times New Roman" w:hAnsi="Times New Roman"/>
          <w:sz w:val="16"/>
          <w:szCs w:val="16"/>
        </w:rPr>
        <w:t xml:space="preserve">– tworzenie przestrzeni, miejsca przyjaznego seniorom, którzy mogą realizować swoją aktywność, organizowanie wspólnych spotkań środowisk senioralnych i podmiotów działających na rzecz seniorów. </w:t>
      </w:r>
      <w:r w:rsidRPr="00E57EDA">
        <w:rPr>
          <w:rFonts w:ascii="Times New Roman" w:hAnsi="Times New Roman"/>
          <w:color w:val="000000"/>
          <w:sz w:val="16"/>
          <w:szCs w:val="16"/>
        </w:rPr>
        <w:t xml:space="preserve">Realizując ideę łączenia pokoleń i aktywizacji społeczności lokalnej, </w:t>
      </w:r>
      <w:r w:rsidRPr="00E57EDA">
        <w:rPr>
          <w:rFonts w:ascii="Times New Roman" w:hAnsi="Times New Roman"/>
          <w:sz w:val="16"/>
          <w:szCs w:val="16"/>
        </w:rPr>
        <w:t>spotkania okolicznościowe o charakterze międzypokoleniowym z udziałem uczniów i przedszkolaków z miejskich placówek oświatowych. Celebrowanie świąt, spotkania towarzyskie, obchody urodzin i imienin uczestników, spotkania przy muzyce, grach towarzyskich, przy kawie o różnej tematyce. Wspólne wyjścia do kina, na basen, do biblioteki i wydarzenia kulturalno-sportowe. Wzajemna wymiana doświadczeń.</w:t>
      </w:r>
    </w:p>
  </w:footnote>
  <w:footnote w:id="4">
    <w:p w14:paraId="3F0F3DAB" w14:textId="77777777" w:rsidR="00E57EDA" w:rsidRPr="00E57EDA" w:rsidRDefault="00E57EDA" w:rsidP="00E57EDA">
      <w:pPr>
        <w:pStyle w:val="Akapitzlist"/>
        <w:adjustRightInd w:val="0"/>
        <w:spacing w:after="120"/>
        <w:ind w:left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E57ED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57EDA">
        <w:rPr>
          <w:rFonts w:ascii="Times New Roman" w:hAnsi="Times New Roman"/>
          <w:sz w:val="16"/>
          <w:szCs w:val="16"/>
        </w:rPr>
        <w:t xml:space="preserve"> </w:t>
      </w:r>
      <w:r w:rsidRPr="00E57EDA">
        <w:rPr>
          <w:rFonts w:ascii="Times New Roman" w:hAnsi="Times New Roman"/>
          <w:b/>
          <w:bCs/>
          <w:sz w:val="16"/>
          <w:szCs w:val="16"/>
        </w:rPr>
        <w:t>Usług</w:t>
      </w:r>
      <w:r w:rsidRPr="00E57EDA">
        <w:rPr>
          <w:rFonts w:ascii="Times New Roman" w:hAnsi="Times New Roman"/>
          <w:sz w:val="16"/>
          <w:szCs w:val="16"/>
        </w:rPr>
        <w:t xml:space="preserve"> – organizowanie wsparcia psychicznego i środowiskowego, zapewnienie usług transportowych dla osób z ograniczeniami mobilnymi.</w:t>
      </w:r>
    </w:p>
    <w:p w14:paraId="46BDB086" w14:textId="77777777" w:rsidR="00E57EDA" w:rsidRPr="00E57EDA" w:rsidRDefault="00E57EDA" w:rsidP="00E57EDA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9B0"/>
    <w:multiLevelType w:val="hybridMultilevel"/>
    <w:tmpl w:val="63868006"/>
    <w:lvl w:ilvl="0" w:tplc="ADA2D3C4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0A026A">
      <w:start w:val="1"/>
      <w:numFmt w:val="lowerLetter"/>
      <w:lvlText w:val="%2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ECEBB2">
      <w:start w:val="1"/>
      <w:numFmt w:val="lowerRoman"/>
      <w:lvlText w:val="%3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266C56E">
      <w:start w:val="1"/>
      <w:numFmt w:val="decimal"/>
      <w:lvlText w:val="%4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6B496E2">
      <w:start w:val="1"/>
      <w:numFmt w:val="lowerLetter"/>
      <w:lvlText w:val="%5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DD60F22">
      <w:start w:val="1"/>
      <w:numFmt w:val="lowerRoman"/>
      <w:lvlText w:val="%6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6852AA">
      <w:start w:val="1"/>
      <w:numFmt w:val="decimal"/>
      <w:lvlText w:val="%7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B10F84A">
      <w:start w:val="1"/>
      <w:numFmt w:val="lowerLetter"/>
      <w:lvlText w:val="%8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7C85E14">
      <w:start w:val="1"/>
      <w:numFmt w:val="lowerRoman"/>
      <w:lvlText w:val="%9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C9906A1"/>
    <w:multiLevelType w:val="hybridMultilevel"/>
    <w:tmpl w:val="D18C76FE"/>
    <w:lvl w:ilvl="0" w:tplc="99EEC5BE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5A201EC">
      <w:start w:val="1"/>
      <w:numFmt w:val="lowerLetter"/>
      <w:lvlText w:val="%2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E2A34E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E66C08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78B3AA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301E1C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661EB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4C8A00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381F72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DD3901"/>
    <w:multiLevelType w:val="hybridMultilevel"/>
    <w:tmpl w:val="D09ED5A0"/>
    <w:lvl w:ilvl="0" w:tplc="1E5AB0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F62CAC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A6305"/>
    <w:multiLevelType w:val="hybridMultilevel"/>
    <w:tmpl w:val="9E42EC20"/>
    <w:lvl w:ilvl="0" w:tplc="CB949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351948"/>
    <w:multiLevelType w:val="hybridMultilevel"/>
    <w:tmpl w:val="4CACD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03258"/>
    <w:multiLevelType w:val="hybridMultilevel"/>
    <w:tmpl w:val="71F6635C"/>
    <w:lvl w:ilvl="0" w:tplc="47389A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0579"/>
    <w:multiLevelType w:val="hybridMultilevel"/>
    <w:tmpl w:val="71A2B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73C5"/>
    <w:multiLevelType w:val="hybridMultilevel"/>
    <w:tmpl w:val="72968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5BA2"/>
    <w:multiLevelType w:val="hybridMultilevel"/>
    <w:tmpl w:val="71A2BC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A2DA2"/>
    <w:multiLevelType w:val="hybridMultilevel"/>
    <w:tmpl w:val="949A5CA4"/>
    <w:lvl w:ilvl="0" w:tplc="99EEC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46316"/>
    <w:multiLevelType w:val="hybridMultilevel"/>
    <w:tmpl w:val="EC1C9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2040"/>
    <w:multiLevelType w:val="hybridMultilevel"/>
    <w:tmpl w:val="DD2EB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4C59"/>
    <w:multiLevelType w:val="hybridMultilevel"/>
    <w:tmpl w:val="E1EE1E8C"/>
    <w:lvl w:ilvl="0" w:tplc="288A9546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315" w:hanging="360"/>
      </w:pPr>
    </w:lvl>
    <w:lvl w:ilvl="2" w:tplc="FFFFFFFF">
      <w:numFmt w:val="decimal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abstractNum w:abstractNumId="13" w15:restartNumberingAfterBreak="0">
    <w:nsid w:val="2A955940"/>
    <w:multiLevelType w:val="hybridMultilevel"/>
    <w:tmpl w:val="C4324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551F4"/>
    <w:multiLevelType w:val="hybridMultilevel"/>
    <w:tmpl w:val="36CED2FE"/>
    <w:lvl w:ilvl="0" w:tplc="E14A5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B0A35"/>
    <w:multiLevelType w:val="hybridMultilevel"/>
    <w:tmpl w:val="8E84BFD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>
      <w:start w:val="1"/>
      <w:numFmt w:val="lowerLetter"/>
      <w:lvlText w:val="%2."/>
      <w:lvlJc w:val="left"/>
      <w:pPr>
        <w:ind w:left="2874" w:hanging="360"/>
      </w:pPr>
    </w:lvl>
    <w:lvl w:ilvl="2" w:tplc="0415001B">
      <w:start w:val="1"/>
      <w:numFmt w:val="lowerRoman"/>
      <w:lvlText w:val="%3."/>
      <w:lvlJc w:val="right"/>
      <w:pPr>
        <w:ind w:left="3594" w:hanging="180"/>
      </w:pPr>
    </w:lvl>
    <w:lvl w:ilvl="3" w:tplc="0415000F">
      <w:start w:val="1"/>
      <w:numFmt w:val="decimal"/>
      <w:lvlText w:val="%4."/>
      <w:lvlJc w:val="left"/>
      <w:pPr>
        <w:ind w:left="4314" w:hanging="360"/>
      </w:pPr>
    </w:lvl>
    <w:lvl w:ilvl="4" w:tplc="04150019">
      <w:start w:val="1"/>
      <w:numFmt w:val="lowerLetter"/>
      <w:lvlText w:val="%5."/>
      <w:lvlJc w:val="left"/>
      <w:pPr>
        <w:ind w:left="5034" w:hanging="360"/>
      </w:pPr>
    </w:lvl>
    <w:lvl w:ilvl="5" w:tplc="0415001B">
      <w:start w:val="1"/>
      <w:numFmt w:val="lowerRoman"/>
      <w:lvlText w:val="%6."/>
      <w:lvlJc w:val="right"/>
      <w:pPr>
        <w:ind w:left="5754" w:hanging="180"/>
      </w:pPr>
    </w:lvl>
    <w:lvl w:ilvl="6" w:tplc="0415000F">
      <w:start w:val="1"/>
      <w:numFmt w:val="decimal"/>
      <w:lvlText w:val="%7."/>
      <w:lvlJc w:val="left"/>
      <w:pPr>
        <w:ind w:left="6474" w:hanging="360"/>
      </w:pPr>
    </w:lvl>
    <w:lvl w:ilvl="7" w:tplc="04150019">
      <w:start w:val="1"/>
      <w:numFmt w:val="lowerLetter"/>
      <w:lvlText w:val="%8."/>
      <w:lvlJc w:val="left"/>
      <w:pPr>
        <w:ind w:left="7194" w:hanging="360"/>
      </w:pPr>
    </w:lvl>
    <w:lvl w:ilvl="8" w:tplc="0415001B">
      <w:start w:val="1"/>
      <w:numFmt w:val="lowerRoman"/>
      <w:lvlText w:val="%9."/>
      <w:lvlJc w:val="right"/>
      <w:pPr>
        <w:ind w:left="7914" w:hanging="180"/>
      </w:pPr>
    </w:lvl>
  </w:abstractNum>
  <w:abstractNum w:abstractNumId="16" w15:restartNumberingAfterBreak="0">
    <w:nsid w:val="36FB7B37"/>
    <w:multiLevelType w:val="hybridMultilevel"/>
    <w:tmpl w:val="7D943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1D9"/>
    <w:multiLevelType w:val="hybridMultilevel"/>
    <w:tmpl w:val="29FADEE6"/>
    <w:lvl w:ilvl="0" w:tplc="D1D8D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95AB1"/>
    <w:multiLevelType w:val="hybridMultilevel"/>
    <w:tmpl w:val="2BB629A6"/>
    <w:lvl w:ilvl="0" w:tplc="DF5A44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3862"/>
    <w:multiLevelType w:val="hybridMultilevel"/>
    <w:tmpl w:val="BF84E0C8"/>
    <w:lvl w:ilvl="0" w:tplc="F76813C0">
      <w:start w:val="1"/>
      <w:numFmt w:val="decimal"/>
      <w:lvlText w:val="%1."/>
      <w:lvlJc w:val="left"/>
      <w:pPr>
        <w:ind w:left="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DEB512">
      <w:start w:val="1"/>
      <w:numFmt w:val="decimal"/>
      <w:lvlText w:val="%2)"/>
      <w:lvlJc w:val="left"/>
      <w:pPr>
        <w:ind w:left="733" w:firstLine="0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8264">
      <w:start w:val="1"/>
      <w:numFmt w:val="lowerRoman"/>
      <w:lvlText w:val="%3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16006E">
      <w:start w:val="1"/>
      <w:numFmt w:val="decimal"/>
      <w:lvlText w:val="%4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18EDE6">
      <w:start w:val="1"/>
      <w:numFmt w:val="lowerLetter"/>
      <w:lvlText w:val="%5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48D5BE">
      <w:start w:val="1"/>
      <w:numFmt w:val="lowerRoman"/>
      <w:lvlText w:val="%6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2C1768">
      <w:start w:val="1"/>
      <w:numFmt w:val="decimal"/>
      <w:lvlText w:val="%7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B27C8C">
      <w:start w:val="1"/>
      <w:numFmt w:val="lowerLetter"/>
      <w:lvlText w:val="%8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D01C04">
      <w:start w:val="1"/>
      <w:numFmt w:val="lowerRoman"/>
      <w:lvlText w:val="%9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F838A0"/>
    <w:multiLevelType w:val="hybridMultilevel"/>
    <w:tmpl w:val="B6B00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D1C55"/>
    <w:multiLevelType w:val="hybridMultilevel"/>
    <w:tmpl w:val="A6EC4C42"/>
    <w:lvl w:ilvl="0" w:tplc="F51487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87698"/>
    <w:multiLevelType w:val="hybridMultilevel"/>
    <w:tmpl w:val="074C4C5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1D26D5"/>
    <w:multiLevelType w:val="hybridMultilevel"/>
    <w:tmpl w:val="40A0A44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0734B"/>
    <w:multiLevelType w:val="hybridMultilevel"/>
    <w:tmpl w:val="B1FCA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C4B6E"/>
    <w:multiLevelType w:val="hybridMultilevel"/>
    <w:tmpl w:val="234090FC"/>
    <w:lvl w:ilvl="0" w:tplc="F51487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87369"/>
    <w:multiLevelType w:val="hybridMultilevel"/>
    <w:tmpl w:val="BA866000"/>
    <w:lvl w:ilvl="0" w:tplc="4CDAB224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AE1958">
      <w:start w:val="1"/>
      <w:numFmt w:val="lowerLetter"/>
      <w:lvlText w:val="%2"/>
      <w:lvlJc w:val="left"/>
      <w:pPr>
        <w:ind w:left="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061366">
      <w:start w:val="1"/>
      <w:numFmt w:val="lowerRoman"/>
      <w:lvlText w:val="%3"/>
      <w:lvlJc w:val="left"/>
      <w:pPr>
        <w:ind w:left="1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8268A4">
      <w:start w:val="1"/>
      <w:numFmt w:val="decimal"/>
      <w:lvlText w:val="%4"/>
      <w:lvlJc w:val="left"/>
      <w:pPr>
        <w:ind w:left="2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125296">
      <w:start w:val="1"/>
      <w:numFmt w:val="lowerLetter"/>
      <w:lvlText w:val="%5"/>
      <w:lvlJc w:val="left"/>
      <w:pPr>
        <w:ind w:left="2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8C0CAA">
      <w:start w:val="1"/>
      <w:numFmt w:val="lowerRoman"/>
      <w:lvlText w:val="%6"/>
      <w:lvlJc w:val="left"/>
      <w:pPr>
        <w:ind w:left="3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9EF3E6">
      <w:start w:val="1"/>
      <w:numFmt w:val="decimal"/>
      <w:lvlText w:val="%7"/>
      <w:lvlJc w:val="left"/>
      <w:pPr>
        <w:ind w:left="4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5C4114">
      <w:start w:val="1"/>
      <w:numFmt w:val="lowerLetter"/>
      <w:lvlText w:val="%8"/>
      <w:lvlJc w:val="left"/>
      <w:pPr>
        <w:ind w:left="5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546BE4">
      <w:start w:val="1"/>
      <w:numFmt w:val="lowerRoman"/>
      <w:lvlText w:val="%9"/>
      <w:lvlJc w:val="left"/>
      <w:pPr>
        <w:ind w:left="5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1CD71C3"/>
    <w:multiLevelType w:val="multilevel"/>
    <w:tmpl w:val="1B68E1E4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99865A5"/>
    <w:multiLevelType w:val="hybridMultilevel"/>
    <w:tmpl w:val="7EC85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0449AF"/>
    <w:multiLevelType w:val="hybridMultilevel"/>
    <w:tmpl w:val="9BAA3244"/>
    <w:lvl w:ilvl="0" w:tplc="A2809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F62CAC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C7CB1"/>
    <w:multiLevelType w:val="hybridMultilevel"/>
    <w:tmpl w:val="B8009084"/>
    <w:lvl w:ilvl="0" w:tplc="A328E14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12A88"/>
    <w:multiLevelType w:val="hybridMultilevel"/>
    <w:tmpl w:val="11FA0A88"/>
    <w:lvl w:ilvl="0" w:tplc="6D76B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52B6"/>
    <w:multiLevelType w:val="hybridMultilevel"/>
    <w:tmpl w:val="2F36B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A72B8"/>
    <w:multiLevelType w:val="hybridMultilevel"/>
    <w:tmpl w:val="2EA84066"/>
    <w:lvl w:ilvl="0" w:tplc="FCEA29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33BAB"/>
    <w:multiLevelType w:val="hybridMultilevel"/>
    <w:tmpl w:val="9DA8B72C"/>
    <w:lvl w:ilvl="0" w:tplc="F51487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D3D7E"/>
    <w:multiLevelType w:val="hybridMultilevel"/>
    <w:tmpl w:val="1AAA7530"/>
    <w:lvl w:ilvl="0" w:tplc="922651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D0D4D340">
      <w:numFmt w:val="decimal"/>
      <w:lvlText w:val=""/>
      <w:lvlJc w:val="left"/>
      <w:pPr>
        <w:tabs>
          <w:tab w:val="num" w:pos="1230"/>
        </w:tabs>
        <w:ind w:left="1230" w:hanging="150"/>
      </w:pPr>
      <w:rPr>
        <w:rFonts w:ascii="Symbol" w:hAnsi="Symbol" w:hint="default"/>
        <w:b/>
      </w:rPr>
    </w:lvl>
    <w:lvl w:ilvl="2" w:tplc="483C7212">
      <w:start w:val="3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810AE6"/>
    <w:multiLevelType w:val="hybridMultilevel"/>
    <w:tmpl w:val="40A0A446"/>
    <w:lvl w:ilvl="0" w:tplc="BFC6B2B2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4D7633"/>
    <w:multiLevelType w:val="hybridMultilevel"/>
    <w:tmpl w:val="A746B676"/>
    <w:lvl w:ilvl="0" w:tplc="68367FD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9603F"/>
    <w:multiLevelType w:val="hybridMultilevel"/>
    <w:tmpl w:val="657E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90B4A"/>
    <w:multiLevelType w:val="multilevel"/>
    <w:tmpl w:val="7114777C"/>
    <w:lvl w:ilvl="0">
      <w:start w:val="1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A44C29"/>
    <w:multiLevelType w:val="hybridMultilevel"/>
    <w:tmpl w:val="FB9E9B9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363919"/>
    <w:multiLevelType w:val="hybridMultilevel"/>
    <w:tmpl w:val="81260D94"/>
    <w:lvl w:ilvl="0" w:tplc="BFC6B2B2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63A"/>
    <w:multiLevelType w:val="hybridMultilevel"/>
    <w:tmpl w:val="80FE08D2"/>
    <w:lvl w:ilvl="0" w:tplc="A2809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30"/>
  </w:num>
  <w:num w:numId="11">
    <w:abstractNumId w:val="3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32"/>
  </w:num>
  <w:num w:numId="18">
    <w:abstractNumId w:val="35"/>
  </w:num>
  <w:num w:numId="19">
    <w:abstractNumId w:val="16"/>
  </w:num>
  <w:num w:numId="20">
    <w:abstractNumId w:val="6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0"/>
  </w:num>
  <w:num w:numId="36">
    <w:abstractNumId w:val="24"/>
  </w:num>
  <w:num w:numId="37">
    <w:abstractNumId w:val="29"/>
  </w:num>
  <w:num w:numId="38">
    <w:abstractNumId w:val="43"/>
  </w:num>
  <w:num w:numId="39">
    <w:abstractNumId w:val="31"/>
  </w:num>
  <w:num w:numId="40">
    <w:abstractNumId w:val="1"/>
  </w:num>
  <w:num w:numId="41">
    <w:abstractNumId w:val="9"/>
  </w:num>
  <w:num w:numId="42">
    <w:abstractNumId w:val="39"/>
  </w:num>
  <w:num w:numId="43">
    <w:abstractNumId w:val="8"/>
  </w:num>
  <w:num w:numId="44">
    <w:abstractNumId w:val="40"/>
  </w:num>
  <w:num w:numId="45">
    <w:abstractNumId w:val="21"/>
  </w:num>
  <w:num w:numId="46">
    <w:abstractNumId w:val="34"/>
  </w:num>
  <w:num w:numId="47">
    <w:abstractNumId w:val="25"/>
  </w:num>
  <w:num w:numId="48">
    <w:abstractNumId w:val="2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9B"/>
    <w:rsid w:val="00005523"/>
    <w:rsid w:val="00005F10"/>
    <w:rsid w:val="0002438A"/>
    <w:rsid w:val="00042E29"/>
    <w:rsid w:val="00044C72"/>
    <w:rsid w:val="00081FC2"/>
    <w:rsid w:val="00094989"/>
    <w:rsid w:val="000B55F7"/>
    <w:rsid w:val="000C7104"/>
    <w:rsid w:val="000D1C4C"/>
    <w:rsid w:val="000E4E18"/>
    <w:rsid w:val="000E508F"/>
    <w:rsid w:val="000F6AAE"/>
    <w:rsid w:val="00121B0A"/>
    <w:rsid w:val="001255BE"/>
    <w:rsid w:val="00126C63"/>
    <w:rsid w:val="00127D8C"/>
    <w:rsid w:val="001804CD"/>
    <w:rsid w:val="00183F5C"/>
    <w:rsid w:val="00191A02"/>
    <w:rsid w:val="001A2D54"/>
    <w:rsid w:val="001C60C4"/>
    <w:rsid w:val="001F2052"/>
    <w:rsid w:val="001F5922"/>
    <w:rsid w:val="001F5C34"/>
    <w:rsid w:val="002002F0"/>
    <w:rsid w:val="0020508C"/>
    <w:rsid w:val="002059A3"/>
    <w:rsid w:val="002507B5"/>
    <w:rsid w:val="00263C00"/>
    <w:rsid w:val="00263FC0"/>
    <w:rsid w:val="00266A96"/>
    <w:rsid w:val="00273C3D"/>
    <w:rsid w:val="00293169"/>
    <w:rsid w:val="002D2DC6"/>
    <w:rsid w:val="003021A4"/>
    <w:rsid w:val="0031771F"/>
    <w:rsid w:val="003245A3"/>
    <w:rsid w:val="003467A9"/>
    <w:rsid w:val="00347E2A"/>
    <w:rsid w:val="003504C8"/>
    <w:rsid w:val="00372E9C"/>
    <w:rsid w:val="003B4601"/>
    <w:rsid w:val="003B7FDA"/>
    <w:rsid w:val="003C348B"/>
    <w:rsid w:val="003C630A"/>
    <w:rsid w:val="003E3156"/>
    <w:rsid w:val="003F09E2"/>
    <w:rsid w:val="00421ED3"/>
    <w:rsid w:val="00423261"/>
    <w:rsid w:val="00433AED"/>
    <w:rsid w:val="00451F56"/>
    <w:rsid w:val="00486A8A"/>
    <w:rsid w:val="004912E4"/>
    <w:rsid w:val="004A5361"/>
    <w:rsid w:val="004C3E18"/>
    <w:rsid w:val="005131D6"/>
    <w:rsid w:val="00525992"/>
    <w:rsid w:val="00541B23"/>
    <w:rsid w:val="00562BCC"/>
    <w:rsid w:val="005B7ED1"/>
    <w:rsid w:val="005C7F18"/>
    <w:rsid w:val="005E2968"/>
    <w:rsid w:val="00616F4F"/>
    <w:rsid w:val="006C32D2"/>
    <w:rsid w:val="006E2A08"/>
    <w:rsid w:val="007206F6"/>
    <w:rsid w:val="007509DD"/>
    <w:rsid w:val="00752761"/>
    <w:rsid w:val="007B0746"/>
    <w:rsid w:val="007B1A99"/>
    <w:rsid w:val="007E5B8E"/>
    <w:rsid w:val="008273A6"/>
    <w:rsid w:val="008310E8"/>
    <w:rsid w:val="008319A4"/>
    <w:rsid w:val="00847D33"/>
    <w:rsid w:val="0086583F"/>
    <w:rsid w:val="008963EB"/>
    <w:rsid w:val="008A62FD"/>
    <w:rsid w:val="008C1997"/>
    <w:rsid w:val="008C698D"/>
    <w:rsid w:val="008D4A42"/>
    <w:rsid w:val="008D73C6"/>
    <w:rsid w:val="009315F0"/>
    <w:rsid w:val="009327F7"/>
    <w:rsid w:val="00953048"/>
    <w:rsid w:val="00954647"/>
    <w:rsid w:val="009700A7"/>
    <w:rsid w:val="009718FA"/>
    <w:rsid w:val="00976E67"/>
    <w:rsid w:val="009846CC"/>
    <w:rsid w:val="009907C5"/>
    <w:rsid w:val="00991EB7"/>
    <w:rsid w:val="009A1A03"/>
    <w:rsid w:val="009B357C"/>
    <w:rsid w:val="009B7B70"/>
    <w:rsid w:val="009E2027"/>
    <w:rsid w:val="00A05FAD"/>
    <w:rsid w:val="00A11ABE"/>
    <w:rsid w:val="00A125A9"/>
    <w:rsid w:val="00A30336"/>
    <w:rsid w:val="00A40C0E"/>
    <w:rsid w:val="00A41493"/>
    <w:rsid w:val="00A41EB2"/>
    <w:rsid w:val="00A82546"/>
    <w:rsid w:val="00A947FB"/>
    <w:rsid w:val="00AA5614"/>
    <w:rsid w:val="00AB2F9A"/>
    <w:rsid w:val="00AB70A6"/>
    <w:rsid w:val="00AC2708"/>
    <w:rsid w:val="00AD4A69"/>
    <w:rsid w:val="00AF0716"/>
    <w:rsid w:val="00B02E86"/>
    <w:rsid w:val="00B174E0"/>
    <w:rsid w:val="00B65E67"/>
    <w:rsid w:val="00B77ABB"/>
    <w:rsid w:val="00B87901"/>
    <w:rsid w:val="00BC023E"/>
    <w:rsid w:val="00BD79F3"/>
    <w:rsid w:val="00BE09F7"/>
    <w:rsid w:val="00BE4AE9"/>
    <w:rsid w:val="00C06785"/>
    <w:rsid w:val="00C32A65"/>
    <w:rsid w:val="00C45F77"/>
    <w:rsid w:val="00C475E9"/>
    <w:rsid w:val="00C55711"/>
    <w:rsid w:val="00C60B9B"/>
    <w:rsid w:val="00C73F0E"/>
    <w:rsid w:val="00C76A46"/>
    <w:rsid w:val="00C954ED"/>
    <w:rsid w:val="00CB5A34"/>
    <w:rsid w:val="00CE4B97"/>
    <w:rsid w:val="00D01FF4"/>
    <w:rsid w:val="00D252F8"/>
    <w:rsid w:val="00D53E1B"/>
    <w:rsid w:val="00D84F44"/>
    <w:rsid w:val="00DB2256"/>
    <w:rsid w:val="00DF6B7D"/>
    <w:rsid w:val="00E0104E"/>
    <w:rsid w:val="00E53115"/>
    <w:rsid w:val="00E57EDA"/>
    <w:rsid w:val="00E62ECA"/>
    <w:rsid w:val="00E84A31"/>
    <w:rsid w:val="00E94082"/>
    <w:rsid w:val="00EA3752"/>
    <w:rsid w:val="00EB6642"/>
    <w:rsid w:val="00EE1B1E"/>
    <w:rsid w:val="00EE1C91"/>
    <w:rsid w:val="00EE7B1D"/>
    <w:rsid w:val="00F21186"/>
    <w:rsid w:val="00F27E8C"/>
    <w:rsid w:val="00F34342"/>
    <w:rsid w:val="00F45AF0"/>
    <w:rsid w:val="00F51021"/>
    <w:rsid w:val="00F7526B"/>
    <w:rsid w:val="00F75439"/>
    <w:rsid w:val="00F86C62"/>
    <w:rsid w:val="00FA3185"/>
    <w:rsid w:val="00FE1C6B"/>
    <w:rsid w:val="00FE3504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0188"/>
  <w15:chartTrackingRefBased/>
  <w15:docId w15:val="{B70A8CE4-7156-4EB1-8F6E-846560A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B9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5B8E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CE4B97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E4B97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CE4B9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able of contents numbered,Akapit z listą5,BulletC,Wyliczanie,Obiekt,normalny tekst,Akapit z listą31,Bullets,List Paragraph1"/>
    <w:basedOn w:val="Normalny"/>
    <w:link w:val="AkapitzlistZnak"/>
    <w:uiPriority w:val="34"/>
    <w:qFormat/>
    <w:rsid w:val="001C60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04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04E"/>
    <w:rPr>
      <w:vertAlign w:val="superscript"/>
    </w:rPr>
  </w:style>
  <w:style w:type="paragraph" w:customStyle="1" w:styleId="ust">
    <w:name w:val="ust."/>
    <w:autoRedefine/>
    <w:rsid w:val="00F21186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7F18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able of contents numbered Znak,Akapit z listą5 Znak,BulletC Znak"/>
    <w:link w:val="Akapitzlist"/>
    <w:uiPriority w:val="34"/>
    <w:qFormat/>
    <w:locked/>
    <w:rsid w:val="009315F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76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761"/>
    <w:rPr>
      <w:rFonts w:ascii="Calibri" w:eastAsia="Times New Roman" w:hAnsi="Calibri" w:cs="Times New Roman"/>
      <w:lang w:eastAsia="pl-PL"/>
    </w:rPr>
  </w:style>
  <w:style w:type="character" w:customStyle="1" w:styleId="Teksttreci2">
    <w:name w:val="Tekst treści (2)_"/>
    <w:link w:val="Teksttreci20"/>
    <w:locked/>
    <w:rsid w:val="008273A6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73A6"/>
    <w:pPr>
      <w:widowControl w:val="0"/>
      <w:shd w:val="clear" w:color="auto" w:fill="FFFFFF"/>
      <w:spacing w:after="60" w:line="0" w:lineRule="atLeast"/>
      <w:ind w:hanging="640"/>
      <w:jc w:val="right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Teksttreci3">
    <w:name w:val="Tekst treści (3)_"/>
    <w:link w:val="Teksttreci30"/>
    <w:locked/>
    <w:rsid w:val="008273A6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273A6"/>
    <w:pPr>
      <w:widowControl w:val="0"/>
      <w:shd w:val="clear" w:color="auto" w:fill="FFFFFF"/>
      <w:spacing w:before="60" w:after="180" w:line="192" w:lineRule="exact"/>
      <w:ind w:hanging="640"/>
      <w:jc w:val="both"/>
    </w:pPr>
    <w:rPr>
      <w:rFonts w:ascii="Verdana" w:eastAsia="Verdana" w:hAnsi="Verdana" w:cs="Verdana"/>
      <w:i/>
      <w:iCs/>
      <w:sz w:val="16"/>
      <w:szCs w:val="16"/>
      <w:lang w:eastAsia="en-US"/>
    </w:rPr>
  </w:style>
  <w:style w:type="character" w:styleId="Pogrubienie">
    <w:name w:val="Strong"/>
    <w:uiPriority w:val="22"/>
    <w:qFormat/>
    <w:rsid w:val="009846CC"/>
    <w:rPr>
      <w:b/>
      <w:bCs/>
    </w:rPr>
  </w:style>
  <w:style w:type="table" w:styleId="Tabela-Siatka">
    <w:name w:val="Table Grid"/>
    <w:basedOn w:val="Standardowy"/>
    <w:uiPriority w:val="39"/>
    <w:rsid w:val="00A1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A4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A4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5B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5B8E"/>
    <w:pPr>
      <w:spacing w:after="14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E5B8E"/>
  </w:style>
  <w:style w:type="paragraph" w:customStyle="1" w:styleId="FR1">
    <w:name w:val="FR1"/>
    <w:rsid w:val="007E5B8E"/>
    <w:pPr>
      <w:widowControl w:val="0"/>
      <w:snapToGrid w:val="0"/>
      <w:spacing w:before="140" w:after="0" w:line="276" w:lineRule="auto"/>
      <w:ind w:left="320" w:righ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E5B8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57E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57E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0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.suwal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7C2C-A9D7-4D69-B5C8-8BE20499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user</cp:lastModifiedBy>
  <cp:revision>4</cp:revision>
  <cp:lastPrinted>2022-12-14T08:54:00Z</cp:lastPrinted>
  <dcterms:created xsi:type="dcterms:W3CDTF">2022-12-14T08:38:00Z</dcterms:created>
  <dcterms:modified xsi:type="dcterms:W3CDTF">2022-12-14T08:55:00Z</dcterms:modified>
</cp:coreProperties>
</file>